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91e517ba3a754950ae5776725bef5bec"/>
        <w:id w:val="-253134298"/>
        <w:lock w:val="sdtLocked"/>
      </w:sdtPr>
      <w:sdtEndPr/>
      <w:sdtContent>
        <w:p w14:paraId="035AF390" w14:textId="77777777" w:rsidR="005254E4" w:rsidRDefault="00632D4A">
          <w:pPr>
            <w:keepLines/>
            <w:widowControl w:val="0"/>
            <w:suppressAutoHyphens/>
            <w:jc w:val="center"/>
            <w:rPr>
              <w:color w:val="000000"/>
            </w:rPr>
          </w:pPr>
          <w:r>
            <w:rPr>
              <w:color w:val="000000"/>
            </w:rPr>
            <w:pict w14:anchorId="035AF3C5"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    <v:imagedata r:id="rId8" o:title=""/>
              </v:shape>
              <w:control r:id="rId9" w:name="Control 2" w:shapeid="_x0000_s1026"/>
            </w:pict>
          </w:r>
          <w:r>
            <w:rPr>
              <w:color w:val="000000"/>
            </w:rPr>
            <w:t xml:space="preserve">LIETUVOS RESPUBLIKOS </w:t>
          </w:r>
        </w:p>
        <w:p w14:paraId="035AF391" w14:textId="77777777" w:rsidR="005254E4" w:rsidRDefault="00632D4A">
          <w:pPr>
            <w:keepLines/>
            <w:widowControl w:val="0"/>
            <w:suppressAutoHyphens/>
            <w:jc w:val="center"/>
            <w:rPr>
              <w:color w:val="000000"/>
            </w:rPr>
          </w:pPr>
          <w:r>
            <w:rPr>
              <w:color w:val="000000"/>
            </w:rPr>
            <w:t>SOCIALINĖS APSAUGOS IR DARBO MINISTRO</w:t>
          </w:r>
        </w:p>
        <w:p w14:paraId="035AF392" w14:textId="77777777" w:rsidR="005254E4" w:rsidRDefault="00632D4A">
          <w:pPr>
            <w:keepLines/>
            <w:widowControl w:val="0"/>
            <w:suppressAutoHyphens/>
            <w:jc w:val="center"/>
            <w:rPr>
              <w:color w:val="000000"/>
            </w:rPr>
          </w:pPr>
          <w:r>
            <w:rPr>
              <w:color w:val="000000"/>
            </w:rPr>
            <w:t>Į S A K Y M A S</w:t>
          </w:r>
        </w:p>
        <w:p w14:paraId="035AF393" w14:textId="77777777" w:rsidR="005254E4" w:rsidRDefault="005254E4">
          <w:pPr>
            <w:widowControl w:val="0"/>
            <w:suppressAutoHyphens/>
            <w:jc w:val="center"/>
            <w:rPr>
              <w:color w:val="000000"/>
            </w:rPr>
          </w:pPr>
        </w:p>
        <w:p w14:paraId="035AF394" w14:textId="77777777" w:rsidR="005254E4" w:rsidRDefault="00632D4A">
          <w:pPr>
            <w:keepLines/>
            <w:widowControl w:val="0"/>
            <w:suppressAutoHyphens/>
            <w:jc w:val="center"/>
            <w:rPr>
              <w:b/>
              <w:bCs/>
              <w:caps/>
              <w:color w:val="000000"/>
            </w:rPr>
          </w:pPr>
          <w:r>
            <w:rPr>
              <w:b/>
              <w:bCs/>
              <w:caps/>
              <w:color w:val="000000"/>
            </w:rPr>
            <w:t>DĖL SAVANORIŠKOS VEIKLOS IŠLAIDŲ KOMPENSAVIMO SĄLYGŲ IR TVARKOS APRAŠO PATVIRTINIMO</w:t>
          </w:r>
        </w:p>
        <w:p w14:paraId="035AF395" w14:textId="77777777" w:rsidR="005254E4" w:rsidRDefault="005254E4">
          <w:pPr>
            <w:keepLines/>
            <w:widowControl w:val="0"/>
            <w:suppressAutoHyphens/>
            <w:jc w:val="center"/>
            <w:rPr>
              <w:color w:val="000000"/>
            </w:rPr>
          </w:pPr>
        </w:p>
        <w:p w14:paraId="035AF396" w14:textId="77777777" w:rsidR="005254E4" w:rsidRDefault="00632D4A">
          <w:pPr>
            <w:keepLines/>
            <w:widowControl w:val="0"/>
            <w:suppressAutoHyphens/>
            <w:jc w:val="center"/>
            <w:rPr>
              <w:color w:val="000000"/>
            </w:rPr>
          </w:pPr>
          <w:r>
            <w:rPr>
              <w:color w:val="000000"/>
            </w:rPr>
            <w:t>2011 m. liepos 14 d. Nr. A1-330</w:t>
          </w:r>
        </w:p>
        <w:p w14:paraId="035AF397" w14:textId="77777777" w:rsidR="005254E4" w:rsidRDefault="00632D4A">
          <w:pPr>
            <w:keepLines/>
            <w:widowControl w:val="0"/>
            <w:suppressAutoHyphens/>
            <w:jc w:val="center"/>
            <w:rPr>
              <w:color w:val="000000"/>
            </w:rPr>
          </w:pPr>
          <w:r>
            <w:rPr>
              <w:color w:val="000000"/>
            </w:rPr>
            <w:t>Vilnius</w:t>
          </w:r>
        </w:p>
        <w:p w14:paraId="035AF398" w14:textId="77777777" w:rsidR="005254E4" w:rsidRDefault="005254E4">
          <w:pPr>
            <w:widowControl w:val="0"/>
            <w:suppressAutoHyphens/>
            <w:ind w:firstLine="567"/>
            <w:jc w:val="both"/>
            <w:rPr>
              <w:color w:val="000000"/>
            </w:rPr>
          </w:pPr>
        </w:p>
        <w:p w14:paraId="4136038F" w14:textId="77777777" w:rsidR="005254E4" w:rsidRDefault="005254E4">
          <w:pPr>
            <w:widowControl w:val="0"/>
            <w:suppressAutoHyphens/>
            <w:ind w:firstLine="567"/>
            <w:jc w:val="both"/>
            <w:rPr>
              <w:color w:val="000000"/>
            </w:rPr>
          </w:pPr>
        </w:p>
        <w:sdt>
          <w:sdtPr>
            <w:alias w:val="preambule"/>
            <w:tag w:val="part_8e78db38e7274284ab5f2cd7e6cac676"/>
            <w:id w:val="-441614943"/>
            <w:lock w:val="sdtLocked"/>
          </w:sdtPr>
          <w:sdtEndPr/>
          <w:sdtContent>
            <w:p w14:paraId="035AF399" w14:textId="77777777" w:rsidR="005254E4" w:rsidRDefault="00632D4A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  <w:r>
                <w:rPr>
                  <w:color w:val="000000"/>
                </w:rPr>
                <w:t>Vadovaudamasis Li</w:t>
              </w:r>
              <w:r>
                <w:rPr>
                  <w:color w:val="000000"/>
                </w:rPr>
                <w:t xml:space="preserve">etuvos Respublikos savanoriškos veiklos įstatymo (Žin., 2011, Nr. </w:t>
              </w:r>
              <w:hyperlink r:id="rId10" w:tgtFrame="_blank" w:history="1">
                <w:r>
                  <w:rPr>
                    <w:color w:val="0000FF" w:themeColor="hyperlink"/>
                    <w:u w:val="single"/>
                  </w:rPr>
                  <w:t>86-4142</w:t>
                </w:r>
              </w:hyperlink>
              <w:r>
                <w:rPr>
                  <w:color w:val="000000"/>
                </w:rPr>
                <w:t>) 11 straipsnio 2 dalimi:</w:t>
              </w:r>
            </w:p>
          </w:sdtContent>
        </w:sdt>
        <w:sdt>
          <w:sdtPr>
            <w:alias w:val="1 p."/>
            <w:tag w:val="part_fa9d7f0752734430a1eb15123e19f087"/>
            <w:id w:val="992915098"/>
            <w:lock w:val="sdtLocked"/>
          </w:sdtPr>
          <w:sdtEndPr/>
          <w:sdtContent>
            <w:p w14:paraId="035AF39A" w14:textId="77777777" w:rsidR="005254E4" w:rsidRDefault="00632D4A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fa9d7f0752734430a1eb15123e19f087"/>
                  <w:id w:val="-677200058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1</w:t>
                  </w:r>
                </w:sdtContent>
              </w:sdt>
              <w:r>
                <w:rPr>
                  <w:color w:val="000000"/>
                </w:rPr>
                <w:t>. T v i r t i n u Savanoriškos veiklos išlaidų kompensavimo sąlygų ir tva</w:t>
              </w:r>
              <w:r>
                <w:rPr>
                  <w:color w:val="000000"/>
                </w:rPr>
                <w:t>rkos aprašą (pridedama).</w:t>
              </w:r>
            </w:p>
          </w:sdtContent>
        </w:sdt>
        <w:sdt>
          <w:sdtPr>
            <w:alias w:val="2 p."/>
            <w:tag w:val="part_5027c17eeda34597b9b7c69a7360eccf"/>
            <w:id w:val="478046683"/>
            <w:lock w:val="sdtLocked"/>
          </w:sdtPr>
          <w:sdtEndPr/>
          <w:sdtContent>
            <w:p w14:paraId="035AF39B" w14:textId="77777777" w:rsidR="005254E4" w:rsidRDefault="00632D4A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5027c17eeda34597b9b7c69a7360eccf"/>
                  <w:id w:val="-1321351314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2</w:t>
                  </w:r>
                </w:sdtContent>
              </w:sdt>
              <w:r>
                <w:rPr>
                  <w:color w:val="000000"/>
                </w:rPr>
                <w:t>. N u s t a t a u, kad šis įsakymas įsigalioja 2011 m. rugpjūčio 1 d.</w:t>
              </w:r>
            </w:p>
          </w:sdtContent>
        </w:sdt>
        <w:sdt>
          <w:sdtPr>
            <w:alias w:val="3 p."/>
            <w:tag w:val="part_908c449836d6439fa2666a189457f83a"/>
            <w:id w:val="-428891897"/>
            <w:lock w:val="sdtLocked"/>
          </w:sdtPr>
          <w:sdtEndPr/>
          <w:sdtContent>
            <w:p w14:paraId="035AF39E" w14:textId="4B2F29E1" w:rsidR="005254E4" w:rsidRDefault="00632D4A" w:rsidP="00632D4A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  <w:sdt>
                <w:sdtPr>
                  <w:alias w:val="Numeris"/>
                  <w:tag w:val="nr_908c449836d6439fa2666a189457f83a"/>
                  <w:id w:val="1494911097"/>
                  <w:lock w:val="sdtLocked"/>
                </w:sdtPr>
                <w:sdtEndPr/>
                <w:sdtContent>
                  <w:r>
                    <w:rPr>
                      <w:color w:val="000000"/>
                    </w:rPr>
                    <w:t>3</w:t>
                  </w:r>
                </w:sdtContent>
              </w:sdt>
              <w:r>
                <w:rPr>
                  <w:color w:val="000000"/>
                </w:rPr>
                <w:t>. Šio įsakymo vykdymo kontrolę pavedu viceministrui pagal veiklos sritį.</w:t>
              </w:r>
            </w:p>
          </w:sdtContent>
        </w:sdt>
        <w:sdt>
          <w:sdtPr>
            <w:alias w:val="signatura"/>
            <w:tag w:val="part_a51da9a477e04cae892b94e1aeceac24"/>
            <w:id w:val="-171574186"/>
            <w:lock w:val="sdtLocked"/>
          </w:sdtPr>
          <w:sdtEndPr/>
          <w:sdtContent>
            <w:p w14:paraId="7A077EA2" w14:textId="77777777" w:rsidR="00632D4A" w:rsidRDefault="00632D4A">
              <w:pPr>
                <w:widowControl w:val="0"/>
                <w:tabs>
                  <w:tab w:val="right" w:pos="9071"/>
                </w:tabs>
                <w:suppressAutoHyphens/>
              </w:pPr>
            </w:p>
            <w:p w14:paraId="5A6A7F7D" w14:textId="77777777" w:rsidR="00632D4A" w:rsidRDefault="00632D4A">
              <w:pPr>
                <w:widowControl w:val="0"/>
                <w:tabs>
                  <w:tab w:val="right" w:pos="9071"/>
                </w:tabs>
                <w:suppressAutoHyphens/>
              </w:pPr>
            </w:p>
            <w:p w14:paraId="42A9C942" w14:textId="77777777" w:rsidR="00632D4A" w:rsidRDefault="00632D4A">
              <w:pPr>
                <w:widowControl w:val="0"/>
                <w:tabs>
                  <w:tab w:val="right" w:pos="9071"/>
                </w:tabs>
                <w:suppressAutoHyphens/>
              </w:pPr>
            </w:p>
            <w:p w14:paraId="49938111" w14:textId="7A4D5C4D" w:rsidR="005254E4" w:rsidRPr="00632D4A" w:rsidRDefault="00632D4A" w:rsidP="00632D4A">
              <w:pPr>
                <w:widowControl w:val="0"/>
                <w:tabs>
                  <w:tab w:val="right" w:pos="9071"/>
                </w:tabs>
                <w:suppressAutoHyphens/>
                <w:rPr>
                  <w:caps/>
                  <w:color w:val="000000"/>
                </w:rPr>
              </w:pPr>
              <w:r>
                <w:rPr>
                  <w:caps/>
                  <w:color w:val="000000"/>
                </w:rPr>
                <w:t>Socialinės apsaugos ir darbo ministras</w:t>
              </w:r>
              <w:r>
                <w:rPr>
                  <w:caps/>
                  <w:color w:val="000000"/>
                </w:rPr>
                <w:tab/>
                <w:t>Donatas Jankauskas</w:t>
              </w:r>
            </w:p>
          </w:sdtContent>
        </w:sdt>
      </w:sdtContent>
    </w:sdt>
    <w:sdt>
      <w:sdtPr>
        <w:alias w:val="patvirtinta"/>
        <w:tag w:val="part_0bca70494730442f9272b54753281afd"/>
        <w:id w:val="-650911847"/>
        <w:lock w:val="sdtLocked"/>
      </w:sdtPr>
      <w:sdtEndPr/>
      <w:sdtContent>
        <w:p w14:paraId="5BAEBCA8" w14:textId="59884EF9" w:rsidR="00632D4A" w:rsidRDefault="00632D4A" w:rsidP="00632D4A">
          <w:pPr>
            <w:keepLines/>
            <w:widowControl w:val="0"/>
            <w:suppressAutoHyphens/>
          </w:pPr>
          <w:r>
            <w:br w:type="page"/>
          </w:r>
        </w:p>
        <w:p w14:paraId="035AF3A3" w14:textId="0CC4243C" w:rsidR="005254E4" w:rsidRDefault="00632D4A">
          <w:pPr>
            <w:keepLines/>
            <w:widowControl w:val="0"/>
            <w:suppressAutoHyphens/>
            <w:ind w:left="4536"/>
            <w:rPr>
              <w:color w:val="000000"/>
            </w:rPr>
          </w:pPr>
          <w:r>
            <w:rPr>
              <w:color w:val="000000"/>
            </w:rPr>
            <w:lastRenderedPageBreak/>
            <w:t>PATVIRTINT</w:t>
          </w:r>
          <w:r>
            <w:rPr>
              <w:color w:val="000000"/>
            </w:rPr>
            <w:t>A</w:t>
          </w:r>
        </w:p>
        <w:p w14:paraId="035AF3A4" w14:textId="77777777" w:rsidR="005254E4" w:rsidRDefault="00632D4A">
          <w:pPr>
            <w:keepLines/>
            <w:widowControl w:val="0"/>
            <w:suppressAutoHyphens/>
            <w:ind w:left="4535"/>
            <w:rPr>
              <w:color w:val="000000"/>
            </w:rPr>
          </w:pPr>
          <w:r>
            <w:rPr>
              <w:color w:val="000000"/>
            </w:rPr>
            <w:t xml:space="preserve">Lietuvos Respublikos </w:t>
          </w:r>
        </w:p>
        <w:p w14:paraId="035AF3A5" w14:textId="77777777" w:rsidR="005254E4" w:rsidRDefault="00632D4A">
          <w:pPr>
            <w:keepLines/>
            <w:widowControl w:val="0"/>
            <w:suppressAutoHyphens/>
            <w:ind w:left="4535"/>
            <w:rPr>
              <w:color w:val="000000"/>
            </w:rPr>
          </w:pPr>
          <w:r>
            <w:rPr>
              <w:color w:val="000000"/>
            </w:rPr>
            <w:t xml:space="preserve">socialinės apsaugos ir darbo ministro </w:t>
          </w:r>
        </w:p>
        <w:p w14:paraId="035AF3A6" w14:textId="77777777" w:rsidR="005254E4" w:rsidRDefault="00632D4A">
          <w:pPr>
            <w:keepLines/>
            <w:widowControl w:val="0"/>
            <w:suppressAutoHyphens/>
            <w:ind w:left="4535"/>
            <w:rPr>
              <w:color w:val="000000"/>
            </w:rPr>
          </w:pPr>
          <w:r>
            <w:rPr>
              <w:color w:val="000000"/>
            </w:rPr>
            <w:t>2011 m. liepos 14 d. įsakymu Nr. A1-330</w:t>
          </w:r>
        </w:p>
        <w:p w14:paraId="035AF3A7" w14:textId="77777777" w:rsidR="005254E4" w:rsidRDefault="005254E4">
          <w:pPr>
            <w:widowControl w:val="0"/>
            <w:suppressAutoHyphens/>
            <w:ind w:firstLine="567"/>
            <w:jc w:val="both"/>
            <w:rPr>
              <w:color w:val="000000"/>
            </w:rPr>
          </w:pPr>
        </w:p>
        <w:p w14:paraId="035AF3A8" w14:textId="77777777" w:rsidR="005254E4" w:rsidRDefault="00632D4A">
          <w:pPr>
            <w:keepLines/>
            <w:widowControl w:val="0"/>
            <w:suppressAutoHyphens/>
            <w:jc w:val="center"/>
            <w:rPr>
              <w:b/>
              <w:bCs/>
              <w:caps/>
              <w:color w:val="000000"/>
            </w:rPr>
          </w:pPr>
          <w:sdt>
            <w:sdtPr>
              <w:alias w:val="Pavadinimas"/>
              <w:tag w:val="title_0bca70494730442f9272b54753281afd"/>
              <w:id w:val="1604845854"/>
              <w:lock w:val="sdtLocked"/>
            </w:sdtPr>
            <w:sdtEndPr/>
            <w:sdtContent>
              <w:r>
                <w:rPr>
                  <w:b/>
                  <w:bCs/>
                  <w:caps/>
                  <w:color w:val="000000"/>
                </w:rPr>
                <w:t>SAVANORIŠKOS VEIKLOS IŠLAIDŲ KOMPENSAVIMO SĄLYGŲ IR TVARKOS APRAŠAS</w:t>
              </w:r>
            </w:sdtContent>
          </w:sdt>
        </w:p>
        <w:p w14:paraId="035AF3A9" w14:textId="77777777" w:rsidR="005254E4" w:rsidRDefault="005254E4">
          <w:pPr>
            <w:widowControl w:val="0"/>
            <w:suppressAutoHyphens/>
            <w:ind w:firstLine="567"/>
            <w:jc w:val="both"/>
            <w:rPr>
              <w:color w:val="000000"/>
            </w:rPr>
          </w:pPr>
        </w:p>
        <w:sdt>
          <w:sdtPr>
            <w:alias w:val="skyrius"/>
            <w:tag w:val="part_c92c3f4c22b8432e9a2af218f5a61acf"/>
            <w:id w:val="1155185644"/>
            <w:lock w:val="sdtLocked"/>
          </w:sdtPr>
          <w:sdtEndPr/>
          <w:sdtContent>
            <w:p w14:paraId="035AF3AA" w14:textId="77777777" w:rsidR="005254E4" w:rsidRDefault="00632D4A">
              <w:pPr>
                <w:keepLines/>
                <w:widowControl w:val="0"/>
                <w:suppressAutoHyphens/>
                <w:jc w:val="center"/>
                <w:rPr>
                  <w:b/>
                  <w:bCs/>
                  <w:caps/>
                  <w:color w:val="000000"/>
                </w:rPr>
              </w:pPr>
              <w:sdt>
                <w:sdtPr>
                  <w:alias w:val="Numeris"/>
                  <w:tag w:val="nr_c92c3f4c22b8432e9a2af218f5a61acf"/>
                  <w:id w:val="941027479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</w:rPr>
                    <w:t>I</w:t>
                  </w:r>
                </w:sdtContent>
              </w:sdt>
              <w:r>
                <w:rPr>
                  <w:b/>
                  <w:bCs/>
                  <w:caps/>
                  <w:color w:val="000000"/>
                </w:rPr>
                <w:t xml:space="preserve">. </w:t>
              </w:r>
              <w:sdt>
                <w:sdtPr>
                  <w:alias w:val="Pavadinimas"/>
                  <w:tag w:val="title_c92c3f4c22b8432e9a2af218f5a61acf"/>
                  <w:id w:val="927086347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</w:rPr>
                    <w:t>BENDROSIOS NUOSTATOS</w:t>
                  </w:r>
                </w:sdtContent>
              </w:sdt>
            </w:p>
            <w:p w14:paraId="035AF3AB" w14:textId="77777777" w:rsidR="005254E4" w:rsidRDefault="005254E4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</w:p>
            <w:sdt>
              <w:sdtPr>
                <w:alias w:val="1 p."/>
                <w:tag w:val="part_6d1bd6187cad432da24a94f1f1eb8ff7"/>
                <w:id w:val="-1557474845"/>
                <w:lock w:val="sdtLocked"/>
              </w:sdtPr>
              <w:sdtEndPr/>
              <w:sdtContent>
                <w:p w14:paraId="035AF3AC" w14:textId="77777777" w:rsidR="005254E4" w:rsidRDefault="00632D4A">
                  <w:pPr>
                    <w:widowControl w:val="0"/>
                    <w:suppressAutoHyphens/>
                    <w:ind w:firstLine="567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6d1bd6187cad432da24a94f1f1eb8ff7"/>
                      <w:id w:val="-434365072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1</w:t>
                      </w:r>
                    </w:sdtContent>
                  </w:sdt>
                  <w:r>
                    <w:rPr>
                      <w:color w:val="000000"/>
                    </w:rPr>
                    <w:t xml:space="preserve">. Savanoriškos veiklos išlaidų kompensavimo </w:t>
                  </w:r>
                  <w:r>
                    <w:rPr>
                      <w:color w:val="000000"/>
                    </w:rPr>
                    <w:t>sąlygų ir tvarkos aprašas (toliau vadinamas – šis Aprašas) reglamentuoja savanoriui dėl savanoriškos veiklos vykdymo patirtų išlaidų kompensavimo sąlygas ir tvarką.</w:t>
                  </w:r>
                </w:p>
              </w:sdtContent>
            </w:sdt>
            <w:sdt>
              <w:sdtPr>
                <w:alias w:val="2 p."/>
                <w:tag w:val="part_a0c892a0ec9d44b09be03380cf0d6a16"/>
                <w:id w:val="-6520696"/>
                <w:lock w:val="sdtLocked"/>
              </w:sdtPr>
              <w:sdtEndPr/>
              <w:sdtContent>
                <w:p w14:paraId="035AF3AD" w14:textId="77777777" w:rsidR="005254E4" w:rsidRDefault="00632D4A">
                  <w:pPr>
                    <w:widowControl w:val="0"/>
                    <w:suppressAutoHyphens/>
                    <w:ind w:firstLine="567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a0c892a0ec9d44b09be03380cf0d6a16"/>
                      <w:id w:val="1823532211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2</w:t>
                      </w:r>
                    </w:sdtContent>
                  </w:sdt>
                  <w:r>
                    <w:rPr>
                      <w:color w:val="000000"/>
                    </w:rPr>
                    <w:t>. Šiame Apraše vartojamos sąvokos suprantamos taip, kaip jos apibrėžtos Lietuvos Respu</w:t>
                  </w:r>
                  <w:r>
                    <w:rPr>
                      <w:color w:val="000000"/>
                    </w:rPr>
                    <w:t xml:space="preserve">blikos savanoriškos veiklos įstatyme (Žin., 2011, Nr. </w:t>
                  </w:r>
                  <w:hyperlink r:id="rId11" w:tgtFrame="_blank" w:history="1">
                    <w:r>
                      <w:rPr>
                        <w:color w:val="0000FF" w:themeColor="hyperlink"/>
                        <w:u w:val="single"/>
                      </w:rPr>
                      <w:t>86-4142</w:t>
                    </w:r>
                  </w:hyperlink>
                  <w:r>
                    <w:rPr>
                      <w:color w:val="000000"/>
                    </w:rPr>
                    <w:t>) ir kituose teisės aktuose.</w:t>
                  </w:r>
                </w:p>
                <w:p w14:paraId="035AF3AE" w14:textId="77777777" w:rsidR="005254E4" w:rsidRDefault="00632D4A">
                  <w:pPr>
                    <w:widowControl w:val="0"/>
                    <w:suppressAutoHyphens/>
                    <w:ind w:firstLine="567"/>
                    <w:jc w:val="both"/>
                    <w:rPr>
                      <w:color w:val="000000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38f2243fba784f02b8f34b85d0946230"/>
            <w:id w:val="-712732821"/>
            <w:lock w:val="sdtLocked"/>
          </w:sdtPr>
          <w:sdtEndPr/>
          <w:sdtContent>
            <w:p w14:paraId="035AF3AF" w14:textId="77777777" w:rsidR="005254E4" w:rsidRDefault="00632D4A">
              <w:pPr>
                <w:keepLines/>
                <w:widowControl w:val="0"/>
                <w:suppressAutoHyphens/>
                <w:jc w:val="center"/>
                <w:rPr>
                  <w:b/>
                  <w:bCs/>
                  <w:caps/>
                  <w:color w:val="000000"/>
                </w:rPr>
              </w:pPr>
              <w:sdt>
                <w:sdtPr>
                  <w:alias w:val="Numeris"/>
                  <w:tag w:val="nr_38f2243fba784f02b8f34b85d0946230"/>
                  <w:id w:val="-1048216708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</w:rPr>
                    <w:t>II</w:t>
                  </w:r>
                </w:sdtContent>
              </w:sdt>
              <w:r>
                <w:rPr>
                  <w:b/>
                  <w:bCs/>
                  <w:caps/>
                  <w:color w:val="000000"/>
                </w:rPr>
                <w:t xml:space="preserve">. </w:t>
              </w:r>
              <w:sdt>
                <w:sdtPr>
                  <w:alias w:val="Pavadinimas"/>
                  <w:tag w:val="title_38f2243fba784f02b8f34b85d0946230"/>
                  <w:id w:val="-1881091933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</w:rPr>
                    <w:t>SAVANORIŠKOS VEIKLOS IŠLAIDŲ KOMPENSAVIMO SĄLYGOS IR TVARKA</w:t>
                  </w:r>
                </w:sdtContent>
              </w:sdt>
            </w:p>
            <w:p w14:paraId="035AF3B0" w14:textId="77777777" w:rsidR="005254E4" w:rsidRDefault="005254E4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</w:p>
            <w:sdt>
              <w:sdtPr>
                <w:alias w:val="3 p."/>
                <w:tag w:val="part_dd1f082acc4443d8b1508d2c2b5c3bf0"/>
                <w:id w:val="1011110128"/>
                <w:lock w:val="sdtLocked"/>
              </w:sdtPr>
              <w:sdtEndPr/>
              <w:sdtContent>
                <w:p w14:paraId="035AF3B1" w14:textId="77777777" w:rsidR="005254E4" w:rsidRDefault="00632D4A">
                  <w:pPr>
                    <w:widowControl w:val="0"/>
                    <w:suppressAutoHyphens/>
                    <w:ind w:firstLine="567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dd1f082acc4443d8b1508d2c2b5c3bf0"/>
                      <w:id w:val="1982426772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3</w:t>
                      </w:r>
                    </w:sdtContent>
                  </w:sdt>
                  <w:r>
                    <w:rPr>
                      <w:color w:val="000000"/>
                    </w:rPr>
                    <w:t>. Savanori</w:t>
                  </w:r>
                  <w:r>
                    <w:rPr>
                      <w:color w:val="000000"/>
                    </w:rPr>
                    <w:t>škos veiklos organizatorius savanoriškos veiklos sutartyje nustatytomis sąlygomis ir tvarka gali kompensuoti savanoriui su savanoriška veikla susijusias šias išlaidas:</w:t>
                  </w:r>
                </w:p>
                <w:sdt>
                  <w:sdtPr>
                    <w:alias w:val="3.1 p."/>
                    <w:tag w:val="part_aedaa4ef0bef477eac3c534a3acdacc9"/>
                    <w:id w:val="1895006719"/>
                    <w:lock w:val="sdtLocked"/>
                  </w:sdtPr>
                  <w:sdtEndPr/>
                  <w:sdtContent>
                    <w:p w14:paraId="035AF3B2" w14:textId="77777777" w:rsidR="005254E4" w:rsidRDefault="00632D4A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aedaa4ef0bef477eac3c534a3acdacc9"/>
                          <w:id w:val="1882982895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3.1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kelionės iki savanoriškos veiklos atlikimo vietos ir iš jos išlaidas, taip pat ke</w:t>
                      </w:r>
                      <w:r>
                        <w:rPr>
                          <w:color w:val="000000"/>
                        </w:rPr>
                        <w:t>lionės išlaidas, susijusias su savanoriškos veiklos atlikimu;</w:t>
                      </w:r>
                    </w:p>
                  </w:sdtContent>
                </w:sdt>
                <w:sdt>
                  <w:sdtPr>
                    <w:alias w:val="3.2 p."/>
                    <w:tag w:val="part_7e2ca275fe954af2b39d6c269ab7cf56"/>
                    <w:id w:val="1049892993"/>
                    <w:lock w:val="sdtLocked"/>
                  </w:sdtPr>
                  <w:sdtEndPr/>
                  <w:sdtContent>
                    <w:p w14:paraId="035AF3B3" w14:textId="77777777" w:rsidR="005254E4" w:rsidRDefault="00632D4A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  <w:spacing w:val="-6"/>
                        </w:rPr>
                      </w:pPr>
                      <w:sdt>
                        <w:sdtPr>
                          <w:alias w:val="Numeris"/>
                          <w:tag w:val="nr_7e2ca275fe954af2b39d6c269ab7cf56"/>
                          <w:id w:val="1886915955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pacing w:val="-6"/>
                            </w:rPr>
                            <w:t>3.2</w:t>
                          </w:r>
                        </w:sdtContent>
                      </w:sdt>
                      <w:r>
                        <w:rPr>
                          <w:color w:val="000000"/>
                          <w:spacing w:val="-6"/>
                        </w:rPr>
                        <w:t>. nakvynės išlaidas, kai savanoriška veikla atliekama ilgiau nei parą ir (ar) kitoje nei savanorio gyvenamoji vieta vietovėje;</w:t>
                      </w:r>
                    </w:p>
                  </w:sdtContent>
                </w:sdt>
                <w:sdt>
                  <w:sdtPr>
                    <w:alias w:val="3.3 p."/>
                    <w:tag w:val="part_5d9c8f5785d949d4a074340c072526df"/>
                    <w:id w:val="-1068721196"/>
                    <w:lock w:val="sdtLocked"/>
                  </w:sdtPr>
                  <w:sdtEndPr/>
                  <w:sdtContent>
                    <w:p w14:paraId="035AF3B4" w14:textId="77777777" w:rsidR="005254E4" w:rsidRDefault="00632D4A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5d9c8f5785d949d4a074340c072526df"/>
                          <w:id w:val="1723948679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3.3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maitinimo išlaidas, kai savanoriška veikla trunka n</w:t>
                      </w:r>
                      <w:r>
                        <w:rPr>
                          <w:color w:val="000000"/>
                        </w:rPr>
                        <w:t>e mažiau kaip 4 valandas per parą;</w:t>
                      </w:r>
                    </w:p>
                  </w:sdtContent>
                </w:sdt>
                <w:sdt>
                  <w:sdtPr>
                    <w:alias w:val="3.4 p."/>
                    <w:tag w:val="part_9d96e66145a5429a9ed8828f06789d11"/>
                    <w:id w:val="1241365782"/>
                    <w:lock w:val="sdtLocked"/>
                  </w:sdtPr>
                  <w:sdtEndPr/>
                  <w:sdtContent>
                    <w:p w14:paraId="035AF3B5" w14:textId="77777777" w:rsidR="005254E4" w:rsidRDefault="00632D4A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  <w:spacing w:val="-2"/>
                        </w:rPr>
                      </w:pPr>
                      <w:sdt>
                        <w:sdtPr>
                          <w:alias w:val="Numeris"/>
                          <w:tag w:val="nr_9d96e66145a5429a9ed8828f06789d11"/>
                          <w:id w:val="1816520101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pacing w:val="-2"/>
                            </w:rPr>
                            <w:t>3.4</w:t>
                          </w:r>
                        </w:sdtContent>
                      </w:sdt>
                      <w:r>
                        <w:rPr>
                          <w:color w:val="000000"/>
                          <w:spacing w:val="-2"/>
                        </w:rPr>
                        <w:t>. pašto, telefono išlaidas, jeigu savanoris savanorišką veiklą atlieka ne savanoriškos veiklos organizatoriaus patalpose;</w:t>
                      </w:r>
                    </w:p>
                  </w:sdtContent>
                </w:sdt>
                <w:sdt>
                  <w:sdtPr>
                    <w:alias w:val="3.5 p."/>
                    <w:tag w:val="part_47c86750efa1448db81900ac2af472d6"/>
                    <w:id w:val="83506886"/>
                    <w:lock w:val="sdtLocked"/>
                  </w:sdtPr>
                  <w:sdtEndPr/>
                  <w:sdtContent>
                    <w:p w14:paraId="035AF3B6" w14:textId="77777777" w:rsidR="005254E4" w:rsidRDefault="00632D4A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47c86750efa1448db81900ac2af472d6"/>
                          <w:id w:val="1534002144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3.5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mokymų, susijusių su savanorio parengimu numatytai veiklai atlikti, išlaidas;</w:t>
                      </w:r>
                    </w:p>
                  </w:sdtContent>
                </w:sdt>
                <w:sdt>
                  <w:sdtPr>
                    <w:alias w:val="3.6 p."/>
                    <w:tag w:val="part_89c81e5e731442ac93e2abbeaea9cfec"/>
                    <w:id w:val="-1878300929"/>
                    <w:lock w:val="sdtLocked"/>
                  </w:sdtPr>
                  <w:sdtEndPr/>
                  <w:sdtContent>
                    <w:p w14:paraId="035AF3B7" w14:textId="77777777" w:rsidR="005254E4" w:rsidRDefault="00632D4A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89c81e5e731442ac93e2abbeaea9cfec"/>
                          <w:id w:val="-1771925238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3.6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išlaidas savanoriškai veiklai atlikti reikalingoms priemonėms, specialiesiems drabužiams;</w:t>
                      </w:r>
                    </w:p>
                  </w:sdtContent>
                </w:sdt>
                <w:sdt>
                  <w:sdtPr>
                    <w:alias w:val="3.7 p."/>
                    <w:tag w:val="part_3b8e5e2c752e4f1b9fccdb007e1d08be"/>
                    <w:id w:val="-417635479"/>
                    <w:lock w:val="sdtLocked"/>
                  </w:sdtPr>
                  <w:sdtEndPr/>
                  <w:sdtContent>
                    <w:p w14:paraId="035AF3B8" w14:textId="77777777" w:rsidR="005254E4" w:rsidRDefault="00632D4A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3b8e5e2c752e4f1b9fccdb007e1d08be"/>
                          <w:id w:val="-1427415182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3.7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>. savanoriškos veiklos sutarties galiojimo laikotarpiui tenkančias draudimo išlaidas;</w:t>
                      </w:r>
                    </w:p>
                  </w:sdtContent>
                </w:sdt>
                <w:sdt>
                  <w:sdtPr>
                    <w:alias w:val="3.8 p."/>
                    <w:tag w:val="part_92f1c1b644ce400198312bdce9ea4bad"/>
                    <w:id w:val="679080514"/>
                    <w:lock w:val="sdtLocked"/>
                  </w:sdtPr>
                  <w:sdtEndPr/>
                  <w:sdtContent>
                    <w:p w14:paraId="035AF3B9" w14:textId="77777777" w:rsidR="005254E4" w:rsidRDefault="00632D4A">
                      <w:pPr>
                        <w:widowControl w:val="0"/>
                        <w:suppressAutoHyphens/>
                        <w:ind w:firstLine="567"/>
                        <w:jc w:val="both"/>
                        <w:rPr>
                          <w:color w:val="000000"/>
                        </w:rPr>
                      </w:pPr>
                      <w:sdt>
                        <w:sdtPr>
                          <w:alias w:val="Numeris"/>
                          <w:tag w:val="nr_92f1c1b644ce400198312bdce9ea4bad"/>
                          <w:id w:val="347530246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</w:rPr>
                            <w:t>3.8</w:t>
                          </w:r>
                        </w:sdtContent>
                      </w:sdt>
                      <w:r>
                        <w:rPr>
                          <w:color w:val="000000"/>
                        </w:rPr>
                        <w:t xml:space="preserve">. kitas tarptautinėse savanoriškos veiklos programose </w:t>
                      </w:r>
                      <w:r>
                        <w:rPr>
                          <w:color w:val="000000"/>
                        </w:rPr>
                        <w:t>nustatytas išlaidas.</w:t>
                      </w:r>
                    </w:p>
                  </w:sdtContent>
                </w:sdt>
              </w:sdtContent>
            </w:sdt>
            <w:sdt>
              <w:sdtPr>
                <w:alias w:val="4 p."/>
                <w:tag w:val="part_8bd0f6dfc11a4477a940bfd8b06b8ca9"/>
                <w:id w:val="-1545126419"/>
                <w:lock w:val="sdtLocked"/>
              </w:sdtPr>
              <w:sdtEndPr/>
              <w:sdtContent>
                <w:p w14:paraId="035AF3BA" w14:textId="77777777" w:rsidR="005254E4" w:rsidRDefault="00632D4A">
                  <w:pPr>
                    <w:widowControl w:val="0"/>
                    <w:suppressAutoHyphens/>
                    <w:ind w:firstLine="567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8bd0f6dfc11a4477a940bfd8b06b8ca9"/>
                      <w:id w:val="1609622437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4</w:t>
                      </w:r>
                    </w:sdtContent>
                  </w:sdt>
                  <w:r>
                    <w:rPr>
                      <w:color w:val="000000"/>
                    </w:rPr>
                    <w:t>. Su savanoriška veikla susijusios išlaidos savanoriui kompensuojamos pagal išlaidas patvirtinančius dokumentus (važiavimo bilietus, prekių (paslaugų) pirkimo–pardavimo kvitus, sąskaitas faktūras arba PVM sąskaitas faktūras, kit</w:t>
                  </w:r>
                  <w:r>
                    <w:rPr>
                      <w:color w:val="000000"/>
                    </w:rPr>
                    <w:t>us dokumentus, patvirtinančius faktiškai patirtas išlaidas).</w:t>
                  </w:r>
                </w:p>
                <w:p w14:paraId="035AF3BB" w14:textId="77777777" w:rsidR="005254E4" w:rsidRDefault="00632D4A">
                  <w:pPr>
                    <w:widowControl w:val="0"/>
                    <w:suppressAutoHyphens/>
                    <w:ind w:firstLine="567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Kelionės iki savanoriškos veiklos atlikimo vietos ir iš jos, kai vykstama savanorio transporto priemone, sunaudotų degalų įsigijimo išlaidos kompensuojamos, atsižvelgiant į kelionės metu nuvažiuo</w:t>
                  </w:r>
                  <w:r>
                    <w:rPr>
                      <w:color w:val="000000"/>
                    </w:rPr>
                    <w:t>tų kilometrų skaičių ir atitinkamos transporto priemonės gamintojo nurodytus transporto priemonės techninius duomenis (degalų sunaudojimo normas 100 kilometrų). Degalų įsigijimo kaina nustatoma pagal savanorio pateiktus išlaidas patvirtinančius dokumentus.</w:t>
                  </w:r>
                </w:p>
              </w:sdtContent>
            </w:sdt>
            <w:sdt>
              <w:sdtPr>
                <w:alias w:val="5 p."/>
                <w:tag w:val="part_280ff4a580e74ad9859f36bd9d00cc2d"/>
                <w:id w:val="-198474715"/>
                <w:lock w:val="sdtLocked"/>
              </w:sdtPr>
              <w:sdtEndPr/>
              <w:sdtContent>
                <w:p w14:paraId="035AF3BC" w14:textId="77777777" w:rsidR="005254E4" w:rsidRDefault="00632D4A">
                  <w:pPr>
                    <w:widowControl w:val="0"/>
                    <w:suppressAutoHyphens/>
                    <w:ind w:firstLine="567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280ff4a580e74ad9859f36bd9d00cc2d"/>
                      <w:id w:val="-46684837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5</w:t>
                      </w:r>
                    </w:sdtContent>
                  </w:sdt>
                  <w:r>
                    <w:rPr>
                      <w:color w:val="000000"/>
                    </w:rPr>
                    <w:t>. Savanoriškos veiklos organizatoriai, kompensuojantys savanoriams šiame Apraše nurodytas išlaidas, pildo laisvos formos žurnalą – įrašo jame savanoriškos veiklos vykdymo datą ir vietą, savanorių, kuriems kompensuojamos šiame Apraše nurodytos išlaido</w:t>
                  </w:r>
                  <w:r>
                    <w:rPr>
                      <w:color w:val="000000"/>
                    </w:rPr>
                    <w:t>s, vardus, pavardes, adresus, jiems kompensuojamų išlaidų rūšį ir dydį, išlaidas patvirtinančių dokumentų rekvizitus: datą, numerį, paslaugos teikėjo pavadinimą, pinigų sumą.</w:t>
                  </w:r>
                </w:p>
                <w:p w14:paraId="1929B93E" w14:textId="77777777" w:rsidR="005254E4" w:rsidRDefault="00632D4A">
                  <w:pPr>
                    <w:keepLines/>
                    <w:widowControl w:val="0"/>
                    <w:suppressAutoHyphens/>
                    <w:jc w:val="center"/>
                  </w:pPr>
                </w:p>
              </w:sdtContent>
            </w:sdt>
          </w:sdtContent>
        </w:sdt>
        <w:sdt>
          <w:sdtPr>
            <w:alias w:val="skyrius"/>
            <w:tag w:val="part_939d8df89ef84dfb94502d20ea561f5f"/>
            <w:id w:val="948664644"/>
            <w:lock w:val="sdtLocked"/>
          </w:sdtPr>
          <w:sdtEndPr/>
          <w:sdtContent>
            <w:p w14:paraId="035AF3BD" w14:textId="70B4473A" w:rsidR="005254E4" w:rsidRDefault="00632D4A">
              <w:pPr>
                <w:keepLines/>
                <w:widowControl w:val="0"/>
                <w:suppressAutoHyphens/>
                <w:jc w:val="center"/>
                <w:rPr>
                  <w:b/>
                  <w:bCs/>
                  <w:caps/>
                  <w:color w:val="000000"/>
                </w:rPr>
              </w:pPr>
              <w:sdt>
                <w:sdtPr>
                  <w:alias w:val="Numeris"/>
                  <w:tag w:val="nr_939d8df89ef84dfb94502d20ea561f5f"/>
                  <w:id w:val="1339193298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</w:rPr>
                    <w:t>III</w:t>
                  </w:r>
                </w:sdtContent>
              </w:sdt>
              <w:r>
                <w:rPr>
                  <w:b/>
                  <w:bCs/>
                  <w:caps/>
                  <w:color w:val="000000"/>
                </w:rPr>
                <w:t xml:space="preserve">. </w:t>
              </w:r>
              <w:sdt>
                <w:sdtPr>
                  <w:alias w:val="Pavadinimas"/>
                  <w:tag w:val="title_939d8df89ef84dfb94502d20ea561f5f"/>
                  <w:id w:val="512883198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color w:val="000000"/>
                    </w:rPr>
                    <w:t>BAIGIAMOSIOS NUOSTATOS</w:t>
                  </w:r>
                </w:sdtContent>
              </w:sdt>
            </w:p>
            <w:p w14:paraId="035AF3BE" w14:textId="77777777" w:rsidR="005254E4" w:rsidRDefault="005254E4">
              <w:pPr>
                <w:widowControl w:val="0"/>
                <w:suppressAutoHyphens/>
                <w:ind w:firstLine="567"/>
                <w:jc w:val="both"/>
                <w:rPr>
                  <w:color w:val="000000"/>
                </w:rPr>
              </w:pPr>
            </w:p>
            <w:sdt>
              <w:sdtPr>
                <w:alias w:val="6 p."/>
                <w:tag w:val="part_f7a9cf95f77a4b868b80615c44fff681"/>
                <w:id w:val="-1010209391"/>
                <w:lock w:val="sdtLocked"/>
              </w:sdtPr>
              <w:sdtEndPr/>
              <w:sdtContent>
                <w:p w14:paraId="035AF3BF" w14:textId="77777777" w:rsidR="005254E4" w:rsidRDefault="00632D4A">
                  <w:pPr>
                    <w:widowControl w:val="0"/>
                    <w:suppressAutoHyphens/>
                    <w:ind w:firstLine="567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f7a9cf95f77a4b868b80615c44fff681"/>
                      <w:id w:val="-7852551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6</w:t>
                      </w:r>
                    </w:sdtContent>
                  </w:sdt>
                  <w:r>
                    <w:rPr>
                      <w:color w:val="000000"/>
                    </w:rPr>
                    <w:t xml:space="preserve">. Savanoriškos veiklos organizatorius saugo su savanoriška veikla susijusias išlaidas patvirtinančius dokumentus Lietuvos Respublikos buhalterinės apskaitos įstatymo (Žin., 2001, Nr. </w:t>
                  </w:r>
                  <w:hyperlink r:id="rId12" w:tgtFrame="_blank" w:history="1">
                    <w:r>
                      <w:rPr>
                        <w:color w:val="0000FF" w:themeColor="hyperlink"/>
                        <w:u w:val="single"/>
                      </w:rPr>
                      <w:t>99-3515</w:t>
                    </w:r>
                  </w:hyperlink>
                  <w:r>
                    <w:rPr>
                      <w:color w:val="000000"/>
                    </w:rPr>
                    <w:t>) nustatyta tvarka.</w:t>
                  </w:r>
                </w:p>
              </w:sdtContent>
            </w:sdt>
            <w:sdt>
              <w:sdtPr>
                <w:alias w:val="7 p."/>
                <w:tag w:val="part_5c763ca68e714ac89cf48a6dee78eb5c"/>
                <w:id w:val="1073927253"/>
                <w:lock w:val="sdtLocked"/>
              </w:sdtPr>
              <w:sdtEndPr/>
              <w:sdtContent>
                <w:p w14:paraId="035AF3C0" w14:textId="77777777" w:rsidR="005254E4" w:rsidRDefault="00632D4A">
                  <w:pPr>
                    <w:widowControl w:val="0"/>
                    <w:suppressAutoHyphens/>
                    <w:ind w:firstLine="567"/>
                    <w:jc w:val="both"/>
                    <w:rPr>
                      <w:color w:val="000000"/>
                    </w:rPr>
                  </w:pPr>
                  <w:sdt>
                    <w:sdtPr>
                      <w:alias w:val="Numeris"/>
                      <w:tag w:val="nr_5c763ca68e714ac89cf48a6dee78eb5c"/>
                      <w:id w:val="-1283195822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</w:rPr>
                        <w:t>7</w:t>
                      </w:r>
                    </w:sdtContent>
                  </w:sdt>
                  <w:r>
                    <w:rPr>
                      <w:color w:val="000000"/>
                    </w:rPr>
                    <w:t>. Savanorio ir savanoriškos veiklos organizatoriaus ginčai dėl išlaidų, susijusių su savanoriškos veiklos kompensavimu, sprendžiami Lietuvos Respublikos įstatymų nustatyta tvarka.</w:t>
                  </w:r>
                </w:p>
                <w:p w14:paraId="035AF3C1" w14:textId="77777777" w:rsidR="005254E4" w:rsidRDefault="00632D4A">
                  <w:pPr>
                    <w:widowControl w:val="0"/>
                    <w:suppressAutoHyphens/>
                    <w:ind w:firstLine="567"/>
                    <w:jc w:val="both"/>
                    <w:rPr>
                      <w:color w:val="000000"/>
                    </w:rPr>
                  </w:pPr>
                </w:p>
              </w:sdtContent>
            </w:sdt>
          </w:sdtContent>
        </w:sdt>
        <w:sdt>
          <w:sdtPr>
            <w:alias w:val="pabaiga"/>
            <w:tag w:val="part_2718b12f5b004c56ab4c20a0eb0252b0"/>
            <w:id w:val="2087564969"/>
            <w:lock w:val="sdtLocked"/>
          </w:sdtPr>
          <w:sdtEndPr/>
          <w:sdtContent>
            <w:p w14:paraId="035AF3C4" w14:textId="50257FA9" w:rsidR="005254E4" w:rsidRDefault="00632D4A">
              <w:pPr>
                <w:widowControl w:val="0"/>
                <w:suppressAutoHyphens/>
                <w:jc w:val="center"/>
                <w:rPr>
                  <w:color w:val="000000"/>
                </w:rPr>
              </w:pPr>
              <w:r>
                <w:rPr>
                  <w:color w:val="000000"/>
                </w:rPr>
                <w:t>_____</w:t>
              </w:r>
              <w:bookmarkStart w:id="0" w:name="_GoBack"/>
              <w:bookmarkEnd w:id="0"/>
              <w:r>
                <w:rPr>
                  <w:color w:val="000000"/>
                </w:rPr>
                <w:t>____________</w:t>
              </w:r>
            </w:p>
          </w:sdtContent>
        </w:sdt>
      </w:sdtContent>
    </w:sdt>
    <w:sectPr w:rsidR="005254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AF3C8" w14:textId="77777777" w:rsidR="005254E4" w:rsidRDefault="00632D4A">
      <w:r>
        <w:separator/>
      </w:r>
    </w:p>
  </w:endnote>
  <w:endnote w:type="continuationSeparator" w:id="0">
    <w:p w14:paraId="035AF3C9" w14:textId="77777777" w:rsidR="005254E4" w:rsidRDefault="0063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AF3CC" w14:textId="77777777" w:rsidR="005254E4" w:rsidRDefault="005254E4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AF3CD" w14:textId="77777777" w:rsidR="005254E4" w:rsidRDefault="005254E4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AF3CF" w14:textId="77777777" w:rsidR="005254E4" w:rsidRDefault="005254E4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AF3C6" w14:textId="77777777" w:rsidR="005254E4" w:rsidRDefault="00632D4A">
      <w:r>
        <w:separator/>
      </w:r>
    </w:p>
  </w:footnote>
  <w:footnote w:type="continuationSeparator" w:id="0">
    <w:p w14:paraId="035AF3C7" w14:textId="77777777" w:rsidR="005254E4" w:rsidRDefault="00632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AF3CA" w14:textId="77777777" w:rsidR="005254E4" w:rsidRDefault="005254E4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AF3CB" w14:textId="77777777" w:rsidR="005254E4" w:rsidRDefault="005254E4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AF3CE" w14:textId="77777777" w:rsidR="005254E4" w:rsidRDefault="005254E4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0B"/>
    <w:rsid w:val="005254E4"/>
    <w:rsid w:val="00526C0B"/>
    <w:rsid w:val="0063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5AF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-tar.lt/portal/lt/legalAct/TAR.43178AA9832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-tar.lt/portal/lt/legalAct/TAR.314C413DE28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-tar.lt/portal/lt/legalAct/TAR.314C413DE28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c0544f70e134455ca64b767df3add79a" PartId="91e517ba3a754950ae5776725bef5bec">
    <Part Type="preambule" DocPartId="80966d24f0e648408cf75d7427f805ef" PartId="8e78db38e7274284ab5f2cd7e6cac676"/>
    <Part Type="punktas" Nr="1" Abbr="1 p." DocPartId="bb396c31a6614fcab404ae729a848aa5" PartId="fa9d7f0752734430a1eb15123e19f087"/>
    <Part Type="punktas" Nr="2" Abbr="2 p." DocPartId="61e1d46286094cb880701396acbe44c1" PartId="5027c17eeda34597b9b7c69a7360eccf"/>
    <Part Type="punktas" Nr="3" Abbr="3 p." DocPartId="8abc80c8c8244566b37be427646e5b11" PartId="908c449836d6439fa2666a189457f83a"/>
    <Part Type="signatura" DocPartId="72723b89c1244efdb8f2fe341559c6cb" PartId="a51da9a477e04cae892b94e1aeceac24"/>
  </Part>
  <Part Type="patvirtinta" Title="SAVANORIŠKOS VEIKLOS IŠLAIDŲ KOMPENSAVIMO SĄLYGŲ IR TVARKOS APRAŠAS" DocPartId="436d61e1d5464f21a27a4083ac2b55f0" PartId="0bca70494730442f9272b54753281afd">
    <Part Type="skyrius" Nr="1" Title="BENDROSIOS NUOSTATOS" DocPartId="2d457836761e4041913ba3ae3f9ca46b" PartId="c92c3f4c22b8432e9a2af218f5a61acf">
      <Part Type="punktas" Nr="1" Abbr="1 p." DocPartId="ee96c9fa04a24ed4befe6dd9ce3681da" PartId="6d1bd6187cad432da24a94f1f1eb8ff7"/>
      <Part Type="punktas" Nr="2" Abbr="2 p." DocPartId="bddc711af91b4ece8284b0e05321dfa3" PartId="a0c892a0ec9d44b09be03380cf0d6a16"/>
    </Part>
    <Part Type="skyrius" Nr="2" Title="SAVANORIŠKOS VEIKLOS IŠLAIDŲ KOMPENSAVIMO SĄLYGOS IR TVARKA" DocPartId="bc945fda0e024da4b824362fa4638be6" PartId="38f2243fba784f02b8f34b85d0946230">
      <Part Type="punktas" Nr="3" Abbr="3 p." DocPartId="5778432760c247e6bebff066aed9533a" PartId="dd1f082acc4443d8b1508d2c2b5c3bf0">
        <Part Type="punktas" Nr="3.1" Abbr="3.1 p." DocPartId="bbc7bf8083e44cd4817bddd261cbb629" PartId="aedaa4ef0bef477eac3c534a3acdacc9"/>
        <Part Type="punktas" Nr="3.2" Abbr="3.2 p." DocPartId="572572448bfa4636aaf10fc9dd63c156" PartId="7e2ca275fe954af2b39d6c269ab7cf56"/>
        <Part Type="punktas" Nr="3.3" Abbr="3.3 p." DocPartId="b8e9671462c34f03b00b4f72868e1e34" PartId="5d9c8f5785d949d4a074340c072526df"/>
        <Part Type="punktas" Nr="3.4" Abbr="3.4 p." DocPartId="192dcfc38bca4176aade67d187d33e3d" PartId="9d96e66145a5429a9ed8828f06789d11"/>
        <Part Type="punktas" Nr="3.5" Abbr="3.5 p." DocPartId="31dc486438c845f58d3925c8155e08ae" PartId="47c86750efa1448db81900ac2af472d6"/>
        <Part Type="punktas" Nr="3.6" Abbr="3.6 p." DocPartId="40d22130ad7a479aa3240c0fcfca6a78" PartId="89c81e5e731442ac93e2abbeaea9cfec"/>
        <Part Type="punktas" Nr="3.7" Abbr="3.7 p." DocPartId="84e9bbbd21a0488fb61451f1f7ee8b80" PartId="3b8e5e2c752e4f1b9fccdb007e1d08be"/>
        <Part Type="punktas" Nr="3.8" Abbr="3.8 p." DocPartId="ba346a073c894b5d9ab2e990c80b1d93" PartId="92f1c1b644ce400198312bdce9ea4bad"/>
      </Part>
      <Part Type="punktas" Nr="4" Abbr="4 p." DocPartId="68d23d57b8e44714a851a42a8b19ee48" PartId="8bd0f6dfc11a4477a940bfd8b06b8ca9"/>
      <Part Type="punktas" Nr="5" Abbr="5 p." DocPartId="402972e799b9474fad90971cb9394147" PartId="280ff4a580e74ad9859f36bd9d00cc2d"/>
    </Part>
    <Part Type="skyrius" Nr="3" Title="BAIGIAMOSIOS NUOSTATOS" DocPartId="9dd571a1aa844e539833f2acd3f2c21b" PartId="939d8df89ef84dfb94502d20ea561f5f">
      <Part Type="punktas" Nr="6" Abbr="6 p." DocPartId="37e5aa9347d349cdbf574ab589c1a917" PartId="f7a9cf95f77a4b868b80615c44fff681"/>
      <Part Type="punktas" Nr="7" Abbr="7 p." DocPartId="d6454977e6b54d169807ae43dc192239" PartId="5c763ca68e714ac89cf48a6dee78eb5c"/>
    </Part>
    <Part Type="pabaiga" DocPartId="d65b3c11bef74352999d9bca8b989086" PartId="2718b12f5b004c56ab4c20a0eb0252b0"/>
  </Part>
</Parts>
</file>

<file path=customXml/itemProps1.xml><?xml version="1.0" encoding="utf-8"?>
<ds:datastoreItem xmlns:ds="http://schemas.openxmlformats.org/officeDocument/2006/customXml" ds:itemID="{076F0B11-9467-47BA-9730-D4F3DF693D87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2710</Words>
  <Characters>1545</Characters>
  <Application>Microsoft Office Word</Application>
  <DocSecurity>0</DocSecurity>
  <Lines>12</Lines>
  <Paragraphs>8</Paragraphs>
  <ScaleCrop>false</ScaleCrop>
  <Company/>
  <LinksUpToDate>false</LinksUpToDate>
  <CharactersWithSpaces>4247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SOCIALINĖS APSAUGOS IR DARBO MINISTRO</dc:title>
  <dc:creator>Rima</dc:creator>
  <cp:lastModifiedBy>PAVKŠTELO Julita</cp:lastModifiedBy>
  <cp:revision>3</cp:revision>
  <dcterms:created xsi:type="dcterms:W3CDTF">2015-05-27T05:46:00Z</dcterms:created>
  <dcterms:modified xsi:type="dcterms:W3CDTF">2015-05-27T05:48:00Z</dcterms:modified>
</cp:coreProperties>
</file>